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169" w:rsidRDefault="00D1132C" w:rsidP="00D1132C">
      <w:pPr>
        <w:spacing w:after="0"/>
      </w:pPr>
      <w:bookmarkStart w:id="0" w:name="_GoBack"/>
      <w:bookmarkEnd w:id="0"/>
      <w:r>
        <w:t>Select Board Meeting</w:t>
      </w:r>
    </w:p>
    <w:p w:rsidR="000D6671" w:rsidRPr="000D6671" w:rsidRDefault="000D6671" w:rsidP="00D1132C">
      <w:pPr>
        <w:spacing w:after="0"/>
        <w:rPr>
          <w:b/>
        </w:rPr>
      </w:pPr>
      <w:r w:rsidRPr="000D6671">
        <w:rPr>
          <w:b/>
        </w:rPr>
        <w:t>Executive Session</w:t>
      </w:r>
    </w:p>
    <w:p w:rsidR="00D71ADF" w:rsidRDefault="00DA3E11" w:rsidP="00D1132C">
      <w:pPr>
        <w:spacing w:after="0"/>
      </w:pPr>
      <w:r>
        <w:t>October 17</w:t>
      </w:r>
      <w:r w:rsidR="000D6671">
        <w:t>, 2018</w:t>
      </w:r>
    </w:p>
    <w:p w:rsidR="000D6671" w:rsidRDefault="000D6671" w:rsidP="00D1132C">
      <w:pPr>
        <w:spacing w:after="0"/>
      </w:pPr>
    </w:p>
    <w:p w:rsidR="00D1132C" w:rsidRDefault="00DA3E11" w:rsidP="00D1132C">
      <w:pPr>
        <w:spacing w:after="0"/>
      </w:pPr>
      <w:r>
        <w:t>6:01</w:t>
      </w:r>
      <w:r w:rsidR="002B0789">
        <w:t xml:space="preserve"> pm m</w:t>
      </w:r>
      <w:r w:rsidR="00D1132C">
        <w:t>eeting called to order</w:t>
      </w:r>
      <w:r w:rsidR="00901B16">
        <w:t>.</w:t>
      </w:r>
    </w:p>
    <w:p w:rsidR="00286966" w:rsidRDefault="00286966" w:rsidP="00D1132C">
      <w:pPr>
        <w:spacing w:after="0"/>
      </w:pPr>
    </w:p>
    <w:p w:rsidR="00FA652E" w:rsidRDefault="000D6671" w:rsidP="00D1132C">
      <w:pPr>
        <w:spacing w:after="0"/>
      </w:pPr>
      <w:r>
        <w:t xml:space="preserve">Board members </w:t>
      </w:r>
      <w:r w:rsidR="00FA652E">
        <w:t>Neil Ol</w:t>
      </w:r>
      <w:r w:rsidR="00EB66BE">
        <w:t>e</w:t>
      </w:r>
      <w:r w:rsidR="00F0154A">
        <w:t>son</w:t>
      </w:r>
      <w:r w:rsidR="006D1211">
        <w:t>, Ericka Oleson,</w:t>
      </w:r>
      <w:r w:rsidR="00F0154A">
        <w:t xml:space="preserve"> and Krista Bishop</w:t>
      </w:r>
      <w:r w:rsidR="00FA652E">
        <w:t xml:space="preserve"> present. </w:t>
      </w:r>
    </w:p>
    <w:p w:rsidR="000D6671" w:rsidRDefault="000D6671" w:rsidP="00D1132C">
      <w:pPr>
        <w:spacing w:after="0"/>
      </w:pPr>
    </w:p>
    <w:p w:rsidR="000D6671" w:rsidRDefault="000D6671" w:rsidP="00D1132C">
      <w:pPr>
        <w:spacing w:after="0"/>
      </w:pPr>
      <w:r>
        <w:t xml:space="preserve">Also in attendance, Chris Dobbert, </w:t>
      </w:r>
      <w:r w:rsidR="00DA3E11">
        <w:t>Seth Bean</w:t>
      </w:r>
      <w:r>
        <w:t>, and Melanie Medon.</w:t>
      </w:r>
    </w:p>
    <w:p w:rsidR="0027420F" w:rsidRDefault="0027420F" w:rsidP="00D1132C">
      <w:pPr>
        <w:spacing w:after="0"/>
      </w:pPr>
    </w:p>
    <w:p w:rsidR="0027420F" w:rsidRDefault="0027420F" w:rsidP="00D1132C">
      <w:pPr>
        <w:spacing w:after="0"/>
      </w:pPr>
      <w:r>
        <w:t>Assessor chair, Seth Bean:</w:t>
      </w:r>
    </w:p>
    <w:p w:rsidR="0027420F" w:rsidRDefault="0027420F" w:rsidP="00D1132C">
      <w:pPr>
        <w:spacing w:after="0"/>
      </w:pPr>
      <w:r>
        <w:t xml:space="preserve">Had a conference call with </w:t>
      </w:r>
      <w:proofErr w:type="spellStart"/>
      <w:r>
        <w:t>Sansoucy</w:t>
      </w:r>
      <w:proofErr w:type="spellEnd"/>
      <w:r>
        <w:t xml:space="preserve"> and Rowe in regards </w:t>
      </w:r>
      <w:r w:rsidR="00D17E9B">
        <w:t xml:space="preserve">to </w:t>
      </w:r>
      <w:r>
        <w:t>changes with the hydro value. Last year was low. Currently the three towns are undergoing a 5 year r</w:t>
      </w:r>
      <w:r w:rsidR="00D17E9B">
        <w:t>e-valuation that should have be</w:t>
      </w:r>
      <w:r>
        <w:t>e</w:t>
      </w:r>
      <w:r w:rsidR="00D17E9B">
        <w:t>n</w:t>
      </w:r>
      <w:r>
        <w:t xml:space="preserve"> reflected in the last 4 years. This will all show up in this year’s values resulting in a lot of new growth. </w:t>
      </w:r>
      <w:r w:rsidR="00576FF5">
        <w:t xml:space="preserve">These values will depreciate over the next 5 years. </w:t>
      </w:r>
      <w:r>
        <w:t xml:space="preserve">This will most likely be contested by the hydro companies. DOR has accepted the value. </w:t>
      </w:r>
      <w:proofErr w:type="spellStart"/>
      <w:r>
        <w:t>Sansoucy</w:t>
      </w:r>
      <w:proofErr w:type="spellEnd"/>
      <w:r>
        <w:t xml:space="preserve"> is advising to include legal fees for ATB in the budget. Between Rowe and Florida he recommends $500,000 for the first year then a little more each year after. Rowe/Florida split is 80%/20%. </w:t>
      </w:r>
    </w:p>
    <w:p w:rsidR="0027420F" w:rsidRDefault="0027420F" w:rsidP="00D1132C">
      <w:pPr>
        <w:spacing w:after="0"/>
      </w:pPr>
    </w:p>
    <w:p w:rsidR="0027420F" w:rsidRDefault="0027420F" w:rsidP="00D1132C">
      <w:pPr>
        <w:spacing w:after="0"/>
      </w:pPr>
      <w:r>
        <w:t xml:space="preserve">The board supports the assessors moving </w:t>
      </w:r>
      <w:r w:rsidR="00576FF5">
        <w:t xml:space="preserve">forward </w:t>
      </w:r>
      <w:r>
        <w:t>with these values.</w:t>
      </w:r>
    </w:p>
    <w:p w:rsidR="0027420F" w:rsidRDefault="0027420F" w:rsidP="00D1132C">
      <w:pPr>
        <w:spacing w:after="0"/>
      </w:pPr>
    </w:p>
    <w:p w:rsidR="00405F5F" w:rsidRDefault="0027420F" w:rsidP="00D1132C">
      <w:pPr>
        <w:spacing w:after="0"/>
      </w:pPr>
      <w:r>
        <w:t>6:12 Krista</w:t>
      </w:r>
      <w:r w:rsidR="00405F5F">
        <w:t xml:space="preserve"> made a motion to adjourn executive session </w:t>
      </w:r>
      <w:r>
        <w:t>and move to open meeting. Ericka</w:t>
      </w:r>
      <w:r w:rsidR="00405F5F">
        <w:t xml:space="preserve"> seconded. Unanimous.</w:t>
      </w:r>
    </w:p>
    <w:p w:rsidR="00100A03" w:rsidRDefault="00100A03" w:rsidP="00D1132C">
      <w:pPr>
        <w:spacing w:after="0"/>
      </w:pPr>
    </w:p>
    <w:p w:rsidR="00D1132C" w:rsidRDefault="00D1132C" w:rsidP="002268C6">
      <w:pPr>
        <w:spacing w:after="0"/>
      </w:pPr>
    </w:p>
    <w:sectPr w:rsidR="00D11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53F13"/>
    <w:multiLevelType w:val="hybridMultilevel"/>
    <w:tmpl w:val="FF40F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4025D"/>
    <w:multiLevelType w:val="hybridMultilevel"/>
    <w:tmpl w:val="70168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33D5C"/>
    <w:multiLevelType w:val="hybridMultilevel"/>
    <w:tmpl w:val="574A3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014DB"/>
    <w:multiLevelType w:val="hybridMultilevel"/>
    <w:tmpl w:val="8AEE5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03120"/>
    <w:multiLevelType w:val="hybridMultilevel"/>
    <w:tmpl w:val="BB66D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6641F"/>
    <w:multiLevelType w:val="hybridMultilevel"/>
    <w:tmpl w:val="7CD22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C1CAA"/>
    <w:multiLevelType w:val="hybridMultilevel"/>
    <w:tmpl w:val="D3E24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25C17"/>
    <w:multiLevelType w:val="hybridMultilevel"/>
    <w:tmpl w:val="CA2A4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00584"/>
    <w:multiLevelType w:val="hybridMultilevel"/>
    <w:tmpl w:val="6F2A1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F17F9"/>
    <w:multiLevelType w:val="hybridMultilevel"/>
    <w:tmpl w:val="B5306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15DF2"/>
    <w:multiLevelType w:val="hybridMultilevel"/>
    <w:tmpl w:val="C9B0F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97A97"/>
    <w:multiLevelType w:val="hybridMultilevel"/>
    <w:tmpl w:val="6C52E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61CBA"/>
    <w:multiLevelType w:val="hybridMultilevel"/>
    <w:tmpl w:val="6DB40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B2112B"/>
    <w:multiLevelType w:val="hybridMultilevel"/>
    <w:tmpl w:val="982A1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41D9C"/>
    <w:multiLevelType w:val="hybridMultilevel"/>
    <w:tmpl w:val="38AEB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5B2BD6"/>
    <w:multiLevelType w:val="hybridMultilevel"/>
    <w:tmpl w:val="BEFAF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E5A71"/>
    <w:multiLevelType w:val="hybridMultilevel"/>
    <w:tmpl w:val="BC606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D753E"/>
    <w:multiLevelType w:val="hybridMultilevel"/>
    <w:tmpl w:val="1612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D0115"/>
    <w:multiLevelType w:val="hybridMultilevel"/>
    <w:tmpl w:val="EE663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7610BC"/>
    <w:multiLevelType w:val="hybridMultilevel"/>
    <w:tmpl w:val="7ABCE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F7DBE"/>
    <w:multiLevelType w:val="hybridMultilevel"/>
    <w:tmpl w:val="8D324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5"/>
  </w:num>
  <w:num w:numId="4">
    <w:abstractNumId w:val="18"/>
  </w:num>
  <w:num w:numId="5">
    <w:abstractNumId w:val="6"/>
  </w:num>
  <w:num w:numId="6">
    <w:abstractNumId w:val="10"/>
  </w:num>
  <w:num w:numId="7">
    <w:abstractNumId w:val="0"/>
  </w:num>
  <w:num w:numId="8">
    <w:abstractNumId w:val="12"/>
  </w:num>
  <w:num w:numId="9">
    <w:abstractNumId w:val="14"/>
  </w:num>
  <w:num w:numId="10">
    <w:abstractNumId w:val="17"/>
  </w:num>
  <w:num w:numId="11">
    <w:abstractNumId w:val="16"/>
  </w:num>
  <w:num w:numId="12">
    <w:abstractNumId w:val="7"/>
  </w:num>
  <w:num w:numId="13">
    <w:abstractNumId w:val="15"/>
  </w:num>
  <w:num w:numId="14">
    <w:abstractNumId w:val="13"/>
  </w:num>
  <w:num w:numId="15">
    <w:abstractNumId w:val="9"/>
  </w:num>
  <w:num w:numId="16">
    <w:abstractNumId w:val="1"/>
  </w:num>
  <w:num w:numId="17">
    <w:abstractNumId w:val="20"/>
  </w:num>
  <w:num w:numId="18">
    <w:abstractNumId w:val="3"/>
  </w:num>
  <w:num w:numId="19">
    <w:abstractNumId w:val="11"/>
  </w:num>
  <w:num w:numId="20">
    <w:abstractNumId w:val="8"/>
  </w:num>
  <w:num w:numId="2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CB4"/>
    <w:rsid w:val="000034FA"/>
    <w:rsid w:val="0001326A"/>
    <w:rsid w:val="000236D4"/>
    <w:rsid w:val="0003415A"/>
    <w:rsid w:val="00034FE2"/>
    <w:rsid w:val="00036BDA"/>
    <w:rsid w:val="00045D29"/>
    <w:rsid w:val="00057169"/>
    <w:rsid w:val="00066AB7"/>
    <w:rsid w:val="00072F57"/>
    <w:rsid w:val="00075E9A"/>
    <w:rsid w:val="00080B73"/>
    <w:rsid w:val="00093481"/>
    <w:rsid w:val="000C2CEE"/>
    <w:rsid w:val="000C7B5F"/>
    <w:rsid w:val="000D57A7"/>
    <w:rsid w:val="000D6671"/>
    <w:rsid w:val="000E4F5A"/>
    <w:rsid w:val="00100A03"/>
    <w:rsid w:val="00101B5D"/>
    <w:rsid w:val="00103BFA"/>
    <w:rsid w:val="00124EBE"/>
    <w:rsid w:val="001440F0"/>
    <w:rsid w:val="00145550"/>
    <w:rsid w:val="00146996"/>
    <w:rsid w:val="001520BE"/>
    <w:rsid w:val="00155638"/>
    <w:rsid w:val="00162281"/>
    <w:rsid w:val="0018148C"/>
    <w:rsid w:val="00192612"/>
    <w:rsid w:val="001A278E"/>
    <w:rsid w:val="001B4076"/>
    <w:rsid w:val="001C03B5"/>
    <w:rsid w:val="001D61CB"/>
    <w:rsid w:val="001E1A9C"/>
    <w:rsid w:val="001E6601"/>
    <w:rsid w:val="001E7680"/>
    <w:rsid w:val="001F73B4"/>
    <w:rsid w:val="002179C2"/>
    <w:rsid w:val="00221989"/>
    <w:rsid w:val="002268C6"/>
    <w:rsid w:val="002409A5"/>
    <w:rsid w:val="002555FF"/>
    <w:rsid w:val="0026004C"/>
    <w:rsid w:val="0027420F"/>
    <w:rsid w:val="0027792B"/>
    <w:rsid w:val="00286966"/>
    <w:rsid w:val="002A4B0B"/>
    <w:rsid w:val="002B0789"/>
    <w:rsid w:val="002B2439"/>
    <w:rsid w:val="002C0548"/>
    <w:rsid w:val="002C1549"/>
    <w:rsid w:val="002C4382"/>
    <w:rsid w:val="002C6644"/>
    <w:rsid w:val="002D3507"/>
    <w:rsid w:val="002F478E"/>
    <w:rsid w:val="00312621"/>
    <w:rsid w:val="00324A23"/>
    <w:rsid w:val="00352A84"/>
    <w:rsid w:val="003575B2"/>
    <w:rsid w:val="00377315"/>
    <w:rsid w:val="00382FB6"/>
    <w:rsid w:val="00385C38"/>
    <w:rsid w:val="003917B4"/>
    <w:rsid w:val="003964B6"/>
    <w:rsid w:val="003C67D3"/>
    <w:rsid w:val="003D35BD"/>
    <w:rsid w:val="003E1EB1"/>
    <w:rsid w:val="003E667D"/>
    <w:rsid w:val="00403AC1"/>
    <w:rsid w:val="00405F5F"/>
    <w:rsid w:val="00406B16"/>
    <w:rsid w:val="0041770A"/>
    <w:rsid w:val="004238CD"/>
    <w:rsid w:val="00436CF5"/>
    <w:rsid w:val="00437BEB"/>
    <w:rsid w:val="00454BD5"/>
    <w:rsid w:val="004719B8"/>
    <w:rsid w:val="00480CC4"/>
    <w:rsid w:val="00484D45"/>
    <w:rsid w:val="004A746C"/>
    <w:rsid w:val="004C3E0C"/>
    <w:rsid w:val="004C65E6"/>
    <w:rsid w:val="004D2328"/>
    <w:rsid w:val="004D2483"/>
    <w:rsid w:val="004D3F41"/>
    <w:rsid w:val="004E05C8"/>
    <w:rsid w:val="004E467C"/>
    <w:rsid w:val="004F08B6"/>
    <w:rsid w:val="005048F1"/>
    <w:rsid w:val="00535945"/>
    <w:rsid w:val="00551ADB"/>
    <w:rsid w:val="0057699F"/>
    <w:rsid w:val="00576FF5"/>
    <w:rsid w:val="005A097E"/>
    <w:rsid w:val="005A0A20"/>
    <w:rsid w:val="0061003A"/>
    <w:rsid w:val="00662FD3"/>
    <w:rsid w:val="00663452"/>
    <w:rsid w:val="00666AD5"/>
    <w:rsid w:val="00672B60"/>
    <w:rsid w:val="00690599"/>
    <w:rsid w:val="006A45B1"/>
    <w:rsid w:val="006B05B0"/>
    <w:rsid w:val="006C1549"/>
    <w:rsid w:val="006C6424"/>
    <w:rsid w:val="006D1211"/>
    <w:rsid w:val="006E23C6"/>
    <w:rsid w:val="006E4053"/>
    <w:rsid w:val="006E58DA"/>
    <w:rsid w:val="006F1507"/>
    <w:rsid w:val="006F3A1C"/>
    <w:rsid w:val="006F6335"/>
    <w:rsid w:val="007061FD"/>
    <w:rsid w:val="007163FE"/>
    <w:rsid w:val="0071710F"/>
    <w:rsid w:val="00731D65"/>
    <w:rsid w:val="00741F4F"/>
    <w:rsid w:val="00751D12"/>
    <w:rsid w:val="007731CA"/>
    <w:rsid w:val="00776DCB"/>
    <w:rsid w:val="00782EE8"/>
    <w:rsid w:val="00797449"/>
    <w:rsid w:val="007C6598"/>
    <w:rsid w:val="007C7CDD"/>
    <w:rsid w:val="007D7AE4"/>
    <w:rsid w:val="007F5104"/>
    <w:rsid w:val="007F7A44"/>
    <w:rsid w:val="00803AB5"/>
    <w:rsid w:val="008103CF"/>
    <w:rsid w:val="00842DA8"/>
    <w:rsid w:val="0088013E"/>
    <w:rsid w:val="008807B8"/>
    <w:rsid w:val="008914E8"/>
    <w:rsid w:val="0089295A"/>
    <w:rsid w:val="00896897"/>
    <w:rsid w:val="008A4BC6"/>
    <w:rsid w:val="008B127C"/>
    <w:rsid w:val="008B3C96"/>
    <w:rsid w:val="008B5888"/>
    <w:rsid w:val="008B6A67"/>
    <w:rsid w:val="008E6F62"/>
    <w:rsid w:val="008F7D65"/>
    <w:rsid w:val="00901B16"/>
    <w:rsid w:val="00904DA7"/>
    <w:rsid w:val="00925D92"/>
    <w:rsid w:val="00940754"/>
    <w:rsid w:val="00943ED4"/>
    <w:rsid w:val="00952CED"/>
    <w:rsid w:val="00956F65"/>
    <w:rsid w:val="00982ABB"/>
    <w:rsid w:val="0098583D"/>
    <w:rsid w:val="0099611E"/>
    <w:rsid w:val="00997814"/>
    <w:rsid w:val="009B7154"/>
    <w:rsid w:val="009B7504"/>
    <w:rsid w:val="009C7F5D"/>
    <w:rsid w:val="009D12D8"/>
    <w:rsid w:val="009D3EA0"/>
    <w:rsid w:val="009D645F"/>
    <w:rsid w:val="009E36FD"/>
    <w:rsid w:val="00A011C7"/>
    <w:rsid w:val="00A12BD1"/>
    <w:rsid w:val="00A227E6"/>
    <w:rsid w:val="00A433A4"/>
    <w:rsid w:val="00A66698"/>
    <w:rsid w:val="00A84695"/>
    <w:rsid w:val="00A90D98"/>
    <w:rsid w:val="00A96300"/>
    <w:rsid w:val="00AA55C5"/>
    <w:rsid w:val="00AF759A"/>
    <w:rsid w:val="00B07542"/>
    <w:rsid w:val="00B14D49"/>
    <w:rsid w:val="00B25379"/>
    <w:rsid w:val="00B35A99"/>
    <w:rsid w:val="00B40403"/>
    <w:rsid w:val="00B7504D"/>
    <w:rsid w:val="00B75E43"/>
    <w:rsid w:val="00B77DD3"/>
    <w:rsid w:val="00B77F31"/>
    <w:rsid w:val="00B80180"/>
    <w:rsid w:val="00BD2FD0"/>
    <w:rsid w:val="00BD367E"/>
    <w:rsid w:val="00BD47F8"/>
    <w:rsid w:val="00BD56C1"/>
    <w:rsid w:val="00C120FD"/>
    <w:rsid w:val="00C16C20"/>
    <w:rsid w:val="00C21FC5"/>
    <w:rsid w:val="00C23B2D"/>
    <w:rsid w:val="00C35450"/>
    <w:rsid w:val="00C41AD6"/>
    <w:rsid w:val="00C7276D"/>
    <w:rsid w:val="00C85054"/>
    <w:rsid w:val="00C867DD"/>
    <w:rsid w:val="00CA533A"/>
    <w:rsid w:val="00CB0DFC"/>
    <w:rsid w:val="00CC3EE3"/>
    <w:rsid w:val="00CC6B31"/>
    <w:rsid w:val="00CD2159"/>
    <w:rsid w:val="00CE21F1"/>
    <w:rsid w:val="00CF258B"/>
    <w:rsid w:val="00D1132C"/>
    <w:rsid w:val="00D138F2"/>
    <w:rsid w:val="00D17E9B"/>
    <w:rsid w:val="00D21576"/>
    <w:rsid w:val="00D22032"/>
    <w:rsid w:val="00D304D1"/>
    <w:rsid w:val="00D4306D"/>
    <w:rsid w:val="00D50CB2"/>
    <w:rsid w:val="00D6667C"/>
    <w:rsid w:val="00D67835"/>
    <w:rsid w:val="00D71ADF"/>
    <w:rsid w:val="00DA3E11"/>
    <w:rsid w:val="00DD3AC1"/>
    <w:rsid w:val="00DD7E7E"/>
    <w:rsid w:val="00DE0AAE"/>
    <w:rsid w:val="00DE7B27"/>
    <w:rsid w:val="00DF11FB"/>
    <w:rsid w:val="00DF4400"/>
    <w:rsid w:val="00DF78FE"/>
    <w:rsid w:val="00E1041B"/>
    <w:rsid w:val="00E3343B"/>
    <w:rsid w:val="00E87EC8"/>
    <w:rsid w:val="00E92029"/>
    <w:rsid w:val="00EA065C"/>
    <w:rsid w:val="00EA071F"/>
    <w:rsid w:val="00EA5410"/>
    <w:rsid w:val="00EB66BE"/>
    <w:rsid w:val="00ED1D0C"/>
    <w:rsid w:val="00EE0B1C"/>
    <w:rsid w:val="00EF0BF7"/>
    <w:rsid w:val="00F0154A"/>
    <w:rsid w:val="00F366BB"/>
    <w:rsid w:val="00F373A1"/>
    <w:rsid w:val="00F51B11"/>
    <w:rsid w:val="00F524C3"/>
    <w:rsid w:val="00F56948"/>
    <w:rsid w:val="00F637E2"/>
    <w:rsid w:val="00F659E3"/>
    <w:rsid w:val="00F675AF"/>
    <w:rsid w:val="00F76FF7"/>
    <w:rsid w:val="00F81627"/>
    <w:rsid w:val="00FA652E"/>
    <w:rsid w:val="00FC3136"/>
    <w:rsid w:val="00FE157F"/>
    <w:rsid w:val="00FE2C9F"/>
    <w:rsid w:val="00FF2546"/>
    <w:rsid w:val="00FF3CB4"/>
    <w:rsid w:val="00FF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8E216-8105-435A-B36B-FB8CBD69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Medon</dc:creator>
  <cp:keywords/>
  <dc:description/>
  <cp:lastModifiedBy>Town Administrator</cp:lastModifiedBy>
  <cp:revision>2</cp:revision>
  <dcterms:created xsi:type="dcterms:W3CDTF">2018-11-28T16:54:00Z</dcterms:created>
  <dcterms:modified xsi:type="dcterms:W3CDTF">2018-11-28T16:54:00Z</dcterms:modified>
</cp:coreProperties>
</file>